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44" w:rsidRDefault="006B38FE">
      <w:pPr>
        <w:rPr>
          <w:lang w:val="sr-Latn-RS"/>
        </w:rPr>
      </w:pPr>
      <w:r>
        <w:rPr>
          <w:lang w:val="sr-Latn-RS"/>
        </w:rPr>
        <w:t>61. Struktura kadrova u ugostitelstvu</w:t>
      </w:r>
    </w:p>
    <w:p w:rsidR="006B38FE" w:rsidRDefault="006B38FE">
      <w:pPr>
        <w:rPr>
          <w:lang w:val="sr-Latn-RS"/>
        </w:rPr>
      </w:pPr>
      <w:r>
        <w:rPr>
          <w:lang w:val="sr-Latn-RS"/>
        </w:rPr>
        <w:t>Funkcionisanje ugostiteljskih objekata podrzumeva organizaciju kolektiva na način koji bi omogućavao pružanje usluga adekvatnog standarda i kvaliteta, ali i profitabilno poslovanje. Da bi se kreirale i pružile usluge,neophodno je angažovanje kadrova. Kadrovi treba da imaju adekvatno obrazovanje,razvijene veštine i lične i profesionalne karakteristike koje omogućavaju pružanje usluga željenog kvaliteta.</w:t>
      </w:r>
    </w:p>
    <w:p w:rsidR="006B38FE" w:rsidRDefault="006B38FE">
      <w:pPr>
        <w:rPr>
          <w:lang w:val="sr-Latn-RS"/>
        </w:rPr>
      </w:pPr>
      <w:r>
        <w:rPr>
          <w:lang w:val="sr-Latn-RS"/>
        </w:rPr>
        <w:t>Zbog činjenice da se u ugostiteljstvu zapošljava mnogo ljudi,potrebno je angažovanje različitih kadrova s različitim radnim i ličnim karakteristikama.</w:t>
      </w:r>
    </w:p>
    <w:p w:rsidR="003074F6" w:rsidRDefault="003074F6">
      <w:pPr>
        <w:rPr>
          <w:lang w:val="sr-Latn-RS"/>
        </w:rPr>
      </w:pPr>
      <w:r>
        <w:rPr>
          <w:lang w:val="sr-Latn-RS"/>
        </w:rPr>
        <w:t>Kadrovi se formiraju školovanjem i praksom. Planiranje, osposobljavanje i korišćenje kadrova veoma su važni zadaci svakog ugostiteljskog preduzeća.</w:t>
      </w:r>
    </w:p>
    <w:p w:rsidR="003074F6" w:rsidRDefault="003074F6">
      <w:pPr>
        <w:rPr>
          <w:lang w:val="sr-Latn-RS"/>
        </w:rPr>
      </w:pPr>
      <w:r>
        <w:rPr>
          <w:lang w:val="sr-Latn-RS"/>
        </w:rPr>
        <w:t>Kadrovi u ugostiteljstvu dele se na :</w:t>
      </w:r>
    </w:p>
    <w:p w:rsidR="003074F6" w:rsidRDefault="003074F6">
      <w:pPr>
        <w:rPr>
          <w:lang w:val="sr-Latn-RS"/>
        </w:rPr>
      </w:pPr>
      <w:r>
        <w:rPr>
          <w:lang w:val="sr-Latn-RS"/>
        </w:rPr>
        <w:t>-</w:t>
      </w:r>
      <w:r w:rsidRPr="003040B1">
        <w:rPr>
          <w:b/>
          <w:lang w:val="sr-Latn-RS"/>
        </w:rPr>
        <w:t>kadrove u hotelijerstvu</w:t>
      </w:r>
      <w:r w:rsidR="000F7DF1">
        <w:rPr>
          <w:lang w:val="sr-Latn-RS"/>
        </w:rPr>
        <w:t>-koji pružaju usluge doč</w:t>
      </w:r>
      <w:r w:rsidR="001C75EC">
        <w:rPr>
          <w:lang w:val="sr-Latn-RS"/>
        </w:rPr>
        <w:t>eka i smeštaja gostiju</w:t>
      </w:r>
    </w:p>
    <w:p w:rsidR="001C75EC" w:rsidRDefault="001C75EC">
      <w:pPr>
        <w:rPr>
          <w:lang w:val="sr-Latn-RS"/>
        </w:rPr>
      </w:pPr>
      <w:r>
        <w:rPr>
          <w:lang w:val="sr-Latn-RS"/>
        </w:rPr>
        <w:t>-</w:t>
      </w:r>
      <w:r w:rsidR="003040B1" w:rsidRPr="003040B1">
        <w:rPr>
          <w:b/>
          <w:lang w:val="sr-Latn-RS"/>
        </w:rPr>
        <w:t>kadrove u ugostiteljstvu</w:t>
      </w:r>
      <w:r w:rsidR="003040B1">
        <w:rPr>
          <w:lang w:val="sr-Latn-RS"/>
        </w:rPr>
        <w:t>- koji se bave pripremanjem i posluživanjem hrane i pića.</w:t>
      </w:r>
    </w:p>
    <w:p w:rsidR="003040B1" w:rsidRDefault="003040B1">
      <w:pPr>
        <w:rPr>
          <w:lang w:val="sr-Latn-RS"/>
        </w:rPr>
      </w:pPr>
      <w:r>
        <w:rPr>
          <w:lang w:val="sr-Latn-RS"/>
        </w:rPr>
        <w:t>-</w:t>
      </w:r>
      <w:r w:rsidRPr="003040B1">
        <w:rPr>
          <w:b/>
          <w:lang w:val="sr-Latn-RS"/>
        </w:rPr>
        <w:t>kadrovi za obavljanje poslova</w:t>
      </w:r>
      <w:r>
        <w:rPr>
          <w:b/>
          <w:lang w:val="sr-Latn-RS"/>
        </w:rPr>
        <w:t>-</w:t>
      </w:r>
      <w:r>
        <w:rPr>
          <w:lang w:val="sr-Latn-RS"/>
        </w:rPr>
        <w:t>koji su u funkciji ostalih ugostiteljskih usluga( tehničko održavanje,nabavka, finans</w:t>
      </w:r>
      <w:r w:rsidR="006F309A">
        <w:rPr>
          <w:lang w:val="sr-Latn-RS"/>
        </w:rPr>
        <w:t>ijsko-knjigovodstveni poslovi).</w:t>
      </w:r>
    </w:p>
    <w:p w:rsidR="003040B1" w:rsidRDefault="003040B1">
      <w:pPr>
        <w:rPr>
          <w:lang w:val="sr-Latn-RS"/>
        </w:rPr>
      </w:pPr>
      <w:r>
        <w:rPr>
          <w:lang w:val="sr-Latn-RS"/>
        </w:rPr>
        <w:t>Sastav radnog kolektiva ugostiteljskog preduzeća treba da odgovara potrebama procesa rada. Struktura kadrova zavisi od vrste i veličine objekta,kao i od vrste usluga</w:t>
      </w:r>
      <w:r w:rsidR="006F309A">
        <w:rPr>
          <w:lang w:val="sr-Latn-RS"/>
        </w:rPr>
        <w:t xml:space="preserve"> koje se pružaju u ugostiteljskom preduzeću.</w:t>
      </w:r>
    </w:p>
    <w:p w:rsidR="006F309A" w:rsidRDefault="006F309A">
      <w:pPr>
        <w:rPr>
          <w:lang w:val="sr-Latn-RS"/>
        </w:rPr>
      </w:pPr>
      <w:r>
        <w:rPr>
          <w:lang w:val="sr-Latn-RS"/>
        </w:rPr>
        <w:t>Jedan od osnovnih preduslova kvalitetnih kadrova je njihova kvalifikovanost. Kvalifikovanost podrazumeva sposobnost zaposlenog da uspešno obavlja određenu vrstu ugostiteljske aktivnosti.</w:t>
      </w:r>
    </w:p>
    <w:p w:rsidR="006F309A" w:rsidRDefault="006F309A">
      <w:pPr>
        <w:rPr>
          <w:lang w:val="sr-Latn-RS"/>
        </w:rPr>
      </w:pPr>
      <w:r>
        <w:rPr>
          <w:lang w:val="sr-Latn-RS"/>
        </w:rPr>
        <w:t>Kvalifikovanost se stiče školovanjem i praksom.</w:t>
      </w:r>
    </w:p>
    <w:p w:rsidR="006F309A" w:rsidRDefault="006F309A">
      <w:pPr>
        <w:rPr>
          <w:lang w:val="sr-Latn-RS"/>
        </w:rPr>
      </w:pPr>
      <w:r>
        <w:rPr>
          <w:lang w:val="sr-Latn-RS"/>
        </w:rPr>
        <w:t>Kvalifikacija se stiče formalno,školovanjem.</w:t>
      </w:r>
    </w:p>
    <w:p w:rsidR="006F309A" w:rsidRDefault="006F309A">
      <w:pPr>
        <w:rPr>
          <w:lang w:val="sr-Latn-RS"/>
        </w:rPr>
      </w:pPr>
      <w:r>
        <w:rPr>
          <w:lang w:val="sr-Latn-RS"/>
        </w:rPr>
        <w:t xml:space="preserve">Struktura kadrova </w:t>
      </w:r>
      <w:r w:rsidRPr="007A52E5">
        <w:rPr>
          <w:b/>
          <w:lang w:val="sr-Latn-RS"/>
        </w:rPr>
        <w:t>prema kvalifikacijama</w:t>
      </w:r>
      <w:r>
        <w:rPr>
          <w:lang w:val="sr-Latn-RS"/>
        </w:rPr>
        <w:t xml:space="preserve"> može da se sistematizuje na sledeći način.</w:t>
      </w:r>
    </w:p>
    <w:p w:rsidR="006F309A" w:rsidRDefault="006F309A">
      <w:pPr>
        <w:rPr>
          <w:lang w:val="sr-Latn-RS"/>
        </w:rPr>
      </w:pPr>
      <w:r>
        <w:rPr>
          <w:lang w:val="sr-Latn-RS"/>
        </w:rPr>
        <w:t>-</w:t>
      </w:r>
      <w:r w:rsidRPr="00C07EE3">
        <w:rPr>
          <w:b/>
          <w:lang w:val="sr-Latn-RS"/>
        </w:rPr>
        <w:t>rukovodeći kadar</w:t>
      </w:r>
      <w:r>
        <w:rPr>
          <w:lang w:val="sr-Latn-RS"/>
        </w:rPr>
        <w:t xml:space="preserve"> ( direktori,upravnici, menađeri hotela</w:t>
      </w:r>
      <w:r w:rsidR="00C07EE3">
        <w:rPr>
          <w:lang w:val="sr-Latn-RS"/>
        </w:rPr>
        <w:t xml:space="preserve"> i restorana,šefovi recepcija i dr.)</w:t>
      </w:r>
    </w:p>
    <w:p w:rsidR="00C07EE3" w:rsidRDefault="00C07EE3">
      <w:pPr>
        <w:rPr>
          <w:lang w:val="sr-Latn-RS"/>
        </w:rPr>
      </w:pPr>
      <w:r>
        <w:rPr>
          <w:lang w:val="sr-Latn-RS"/>
        </w:rPr>
        <w:t>-</w:t>
      </w:r>
      <w:r w:rsidRPr="00C07EE3">
        <w:rPr>
          <w:b/>
          <w:lang w:val="sr-Latn-RS"/>
        </w:rPr>
        <w:t>uslužno osoblje</w:t>
      </w:r>
      <w:r>
        <w:rPr>
          <w:lang w:val="sr-Latn-RS"/>
        </w:rPr>
        <w:t xml:space="preserve"> ( konobari, recepcioneri,portiri,sobarice</w:t>
      </w:r>
      <w:r w:rsidR="007A52E5">
        <w:rPr>
          <w:lang w:val="sr-Latn-RS"/>
        </w:rPr>
        <w:t>)</w:t>
      </w:r>
    </w:p>
    <w:p w:rsidR="007A52E5" w:rsidRDefault="007A52E5">
      <w:pPr>
        <w:rPr>
          <w:lang w:val="sr-Latn-RS"/>
        </w:rPr>
      </w:pPr>
      <w:r>
        <w:rPr>
          <w:lang w:val="sr-Latn-RS"/>
        </w:rPr>
        <w:t>-</w:t>
      </w:r>
      <w:r w:rsidRPr="007A52E5">
        <w:rPr>
          <w:b/>
          <w:lang w:val="sr-Latn-RS"/>
        </w:rPr>
        <w:t>proizvodno osoblje</w:t>
      </w:r>
      <w:r>
        <w:rPr>
          <w:b/>
          <w:lang w:val="sr-Latn-RS"/>
        </w:rPr>
        <w:t xml:space="preserve"> </w:t>
      </w:r>
      <w:r w:rsidRPr="007A52E5">
        <w:rPr>
          <w:lang w:val="sr-Latn-RS"/>
        </w:rPr>
        <w:t>( kuvari,poslastičari,pekari)</w:t>
      </w:r>
    </w:p>
    <w:p w:rsidR="007A52E5" w:rsidRDefault="007A52E5">
      <w:pPr>
        <w:rPr>
          <w:lang w:val="sr-Latn-RS"/>
        </w:rPr>
      </w:pPr>
      <w:r>
        <w:rPr>
          <w:lang w:val="sr-Latn-RS"/>
        </w:rPr>
        <w:t>-</w:t>
      </w:r>
      <w:r w:rsidRPr="007A52E5">
        <w:rPr>
          <w:b/>
          <w:lang w:val="sr-Latn-RS"/>
        </w:rPr>
        <w:t>tehničko osoblje</w:t>
      </w:r>
      <w:r>
        <w:rPr>
          <w:lang w:val="sr-Latn-RS"/>
        </w:rPr>
        <w:t xml:space="preserve"> ( električari,majstori)</w:t>
      </w:r>
    </w:p>
    <w:p w:rsidR="007A52E5" w:rsidRDefault="007A52E5">
      <w:pPr>
        <w:rPr>
          <w:lang w:val="sr-Latn-RS"/>
        </w:rPr>
      </w:pPr>
      <w:r>
        <w:rPr>
          <w:lang w:val="sr-Latn-RS"/>
        </w:rPr>
        <w:t>-</w:t>
      </w:r>
      <w:r w:rsidRPr="007A52E5">
        <w:rPr>
          <w:b/>
          <w:lang w:val="sr-Latn-RS"/>
        </w:rPr>
        <w:t>administrativno osoblje</w:t>
      </w:r>
      <w:r>
        <w:rPr>
          <w:lang w:val="sr-Latn-RS"/>
        </w:rPr>
        <w:t xml:space="preserve"> (knjigovođe,menađeri i sl.)</w:t>
      </w:r>
    </w:p>
    <w:p w:rsidR="007A52E5" w:rsidRDefault="007A52E5">
      <w:pPr>
        <w:rPr>
          <w:lang w:val="sr-Latn-RS"/>
        </w:rPr>
      </w:pPr>
      <w:r>
        <w:rPr>
          <w:lang w:val="sr-Latn-RS"/>
        </w:rPr>
        <w:t xml:space="preserve">Struktura ugostiteljskih kadrova prema </w:t>
      </w:r>
      <w:r w:rsidRPr="007A52E5">
        <w:rPr>
          <w:b/>
          <w:lang w:val="sr-Latn-RS"/>
        </w:rPr>
        <w:t>stepenu kvalifikovanosti</w:t>
      </w:r>
      <w:r>
        <w:rPr>
          <w:lang w:val="sr-Latn-RS"/>
        </w:rPr>
        <w:t xml:space="preserve"> podrazmeva razlikovanje ugostiteljskih radnika u odnosu na : </w:t>
      </w:r>
    </w:p>
    <w:p w:rsidR="007A52E5" w:rsidRDefault="007A52E5">
      <w:pPr>
        <w:rPr>
          <w:lang w:val="sr-Latn-RS"/>
        </w:rPr>
      </w:pPr>
      <w:r>
        <w:rPr>
          <w:lang w:val="sr-Latn-RS"/>
        </w:rPr>
        <w:lastRenderedPageBreak/>
        <w:t>-</w:t>
      </w:r>
      <w:r w:rsidRPr="007A52E5">
        <w:rPr>
          <w:b/>
          <w:lang w:val="sr-Latn-RS"/>
        </w:rPr>
        <w:t>stepen obučenosti</w:t>
      </w:r>
      <w:r>
        <w:rPr>
          <w:lang w:val="sr-Latn-RS"/>
        </w:rPr>
        <w:t xml:space="preserve"> ( visokokvalifikovani,kvalifikovani,polukvalifikovani,nekfalifikovani zaposleni)</w:t>
      </w:r>
    </w:p>
    <w:p w:rsidR="007A52E5" w:rsidRDefault="007A52E5">
      <w:pPr>
        <w:rPr>
          <w:lang w:val="sr-Latn-RS"/>
        </w:rPr>
      </w:pPr>
      <w:r>
        <w:rPr>
          <w:lang w:val="sr-Latn-RS"/>
        </w:rPr>
        <w:t>-</w:t>
      </w:r>
      <w:bookmarkStart w:id="0" w:name="_GoBack"/>
      <w:r w:rsidRPr="007A52E5">
        <w:rPr>
          <w:b/>
          <w:lang w:val="sr-Latn-RS"/>
        </w:rPr>
        <w:t>stepen stručne spreme</w:t>
      </w:r>
      <w:r>
        <w:rPr>
          <w:lang w:val="sr-Latn-RS"/>
        </w:rPr>
        <w:t xml:space="preserve"> </w:t>
      </w:r>
      <w:bookmarkEnd w:id="0"/>
      <w:r>
        <w:rPr>
          <w:lang w:val="sr-Latn-RS"/>
        </w:rPr>
        <w:t>( kadrovi s visokom stručnom spremom, s višom i srednjom stručnom spremom).</w:t>
      </w:r>
    </w:p>
    <w:p w:rsidR="007A52E5" w:rsidRDefault="007A52E5">
      <w:pPr>
        <w:rPr>
          <w:lang w:val="sr-Latn-RS"/>
        </w:rPr>
      </w:pPr>
    </w:p>
    <w:p w:rsidR="007A52E5" w:rsidRPr="003040B1" w:rsidRDefault="007A52E5">
      <w:pPr>
        <w:rPr>
          <w:lang w:val="sr-Latn-RS"/>
        </w:rPr>
      </w:pPr>
    </w:p>
    <w:sectPr w:rsidR="007A52E5" w:rsidRPr="0030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E"/>
    <w:rsid w:val="000F7DF1"/>
    <w:rsid w:val="001C75EC"/>
    <w:rsid w:val="001D1213"/>
    <w:rsid w:val="003040B1"/>
    <w:rsid w:val="003074F6"/>
    <w:rsid w:val="006B38FE"/>
    <w:rsid w:val="006F309A"/>
    <w:rsid w:val="007A52E5"/>
    <w:rsid w:val="00C07EE3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3</cp:revision>
  <dcterms:created xsi:type="dcterms:W3CDTF">2020-04-21T17:36:00Z</dcterms:created>
  <dcterms:modified xsi:type="dcterms:W3CDTF">2020-04-21T19:30:00Z</dcterms:modified>
</cp:coreProperties>
</file>